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D87" w:rsidRDefault="006C241A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Haverford Middle School PTO Meeting</w:t>
      </w:r>
    </w:p>
    <w:p w:rsidR="00B91D87" w:rsidRDefault="006C241A">
      <w:pPr>
        <w:spacing w:after="0"/>
        <w:jc w:val="center"/>
        <w:rPr>
          <w:b/>
        </w:rPr>
      </w:pPr>
      <w:r>
        <w:rPr>
          <w:b/>
        </w:rPr>
        <w:t>January 16, 2018</w:t>
      </w:r>
    </w:p>
    <w:p w:rsidR="00B91D87" w:rsidRDefault="006C241A">
      <w:pPr>
        <w:spacing w:after="0" w:line="240" w:lineRule="auto"/>
      </w:pPr>
      <w:r>
        <w:t>Called to order 7:03pm.</w:t>
      </w:r>
    </w:p>
    <w:p w:rsidR="00B91D87" w:rsidRDefault="006C241A">
      <w:pPr>
        <w:spacing w:after="0" w:line="240" w:lineRule="auto"/>
      </w:pPr>
      <w:r>
        <w:rPr>
          <w:b/>
        </w:rPr>
        <w:t>Attendees:</w:t>
      </w:r>
      <w:r>
        <w:t xml:space="preserve">  Principal Dan Horan, 6</w:t>
      </w:r>
      <w:r>
        <w:rPr>
          <w:vertAlign w:val="superscript"/>
        </w:rPr>
        <w:t>th</w:t>
      </w:r>
      <w:r>
        <w:t xml:space="preserve"> grade teacher Jon </w:t>
      </w:r>
      <w:proofErr w:type="spellStart"/>
      <w:r>
        <w:t>Swerecky</w:t>
      </w:r>
      <w:proofErr w:type="spellEnd"/>
      <w:r>
        <w:t xml:space="preserve">, President Brie Irwin, Treasurer Carol Buehler, Recording Secretary Jennifer </w:t>
      </w:r>
      <w:proofErr w:type="spellStart"/>
      <w:r>
        <w:t>McNicholas</w:t>
      </w:r>
      <w:proofErr w:type="spellEnd"/>
      <w:r>
        <w:t xml:space="preserve">, Corresponding Secretary Michele </w:t>
      </w:r>
      <w:proofErr w:type="spellStart"/>
      <w:r>
        <w:t>Moresco</w:t>
      </w:r>
      <w:proofErr w:type="spellEnd"/>
      <w:r>
        <w:t xml:space="preserve">, Megan Salvesen, Peggy Hermann, </w:t>
      </w:r>
      <w:proofErr w:type="spellStart"/>
      <w:r>
        <w:t>Vaisheli</w:t>
      </w:r>
      <w:proofErr w:type="spellEnd"/>
      <w:r>
        <w:t xml:space="preserve"> </w:t>
      </w:r>
      <w:proofErr w:type="spellStart"/>
      <w:r>
        <w:t>Vora</w:t>
      </w:r>
      <w:proofErr w:type="spellEnd"/>
      <w:r>
        <w:t xml:space="preserve">, Stacy Collins, Betsy </w:t>
      </w:r>
      <w:proofErr w:type="spellStart"/>
      <w:r>
        <w:t>McElreavey</w:t>
      </w:r>
      <w:proofErr w:type="spellEnd"/>
      <w:r>
        <w:t>, Maria Purdy, and An</w:t>
      </w:r>
      <w:r>
        <w:t xml:space="preserve">gela </w:t>
      </w:r>
      <w:proofErr w:type="spellStart"/>
      <w:r>
        <w:t>Pointon</w:t>
      </w:r>
      <w:proofErr w:type="spellEnd"/>
    </w:p>
    <w:p w:rsidR="00B91D87" w:rsidRDefault="006C241A">
      <w:pPr>
        <w:spacing w:after="0" w:line="240" w:lineRule="auto"/>
      </w:pPr>
      <w:r>
        <w:t xml:space="preserve">November 2017 PTO meeting minutes approved by </w:t>
      </w:r>
      <w:proofErr w:type="spellStart"/>
      <w:r>
        <w:t>Vaishali</w:t>
      </w:r>
      <w:proofErr w:type="spellEnd"/>
      <w:r>
        <w:t xml:space="preserve"> </w:t>
      </w:r>
      <w:proofErr w:type="spellStart"/>
      <w:r>
        <w:t>Vora</w:t>
      </w:r>
      <w:proofErr w:type="spellEnd"/>
      <w:r>
        <w:t xml:space="preserve"> and Stacy Collins.</w:t>
      </w:r>
    </w:p>
    <w:p w:rsidR="00B91D87" w:rsidRDefault="006C241A">
      <w:pPr>
        <w:spacing w:after="0" w:line="240" w:lineRule="auto"/>
      </w:pPr>
      <w:r>
        <w:rPr>
          <w:b/>
        </w:rPr>
        <w:t>Treasurer’s Report</w:t>
      </w:r>
      <w:r>
        <w:t xml:space="preserve"> by Carol Buehler</w:t>
      </w:r>
    </w:p>
    <w:p w:rsidR="00B91D87" w:rsidRDefault="006C241A">
      <w:pPr>
        <w:spacing w:after="0" w:line="240" w:lineRule="auto"/>
      </w:pPr>
      <w:r>
        <w:t xml:space="preserve">     -Review of actual money spent and received to date including A+ Giant rewards, Teacher Wish List, HHS BLAST, and Potter Cup</w:t>
      </w:r>
      <w:r>
        <w:t>.</w:t>
      </w:r>
    </w:p>
    <w:p w:rsidR="00B91D87" w:rsidRDefault="006C241A">
      <w:pPr>
        <w:spacing w:after="0" w:line="240" w:lineRule="auto"/>
      </w:pPr>
      <w:r>
        <w:rPr>
          <w:b/>
        </w:rPr>
        <w:t>President’s Report</w:t>
      </w:r>
      <w:r>
        <w:t xml:space="preserve"> by Brie Irwin</w:t>
      </w:r>
    </w:p>
    <w:p w:rsidR="00B91D87" w:rsidRDefault="006C241A">
      <w:pPr>
        <w:spacing w:after="0" w:line="240" w:lineRule="auto"/>
      </w:pPr>
      <w:r>
        <w:t xml:space="preserve">     -Thank You!! To Dan Horan for having the Wellness Parent Preview.  To all the ongoing volunteers of the PTO board representatives (IDC representatives </w:t>
      </w:r>
      <w:proofErr w:type="spellStart"/>
      <w:r>
        <w:t>Vaishali</w:t>
      </w:r>
      <w:proofErr w:type="spellEnd"/>
      <w:r>
        <w:t xml:space="preserve"> </w:t>
      </w:r>
      <w:proofErr w:type="spellStart"/>
      <w:r>
        <w:t>Vora</w:t>
      </w:r>
      <w:proofErr w:type="spellEnd"/>
      <w:r>
        <w:t xml:space="preserve"> and Betsy </w:t>
      </w:r>
      <w:proofErr w:type="spellStart"/>
      <w:r>
        <w:t>McElreavey</w:t>
      </w:r>
      <w:proofErr w:type="spellEnd"/>
      <w:r>
        <w:t>, and School Board representati</w:t>
      </w:r>
      <w:r>
        <w:t xml:space="preserve">ve Stacy Collins), and to the two lead Book Fair representatives Jen Kirkland and Chris Wolf. </w:t>
      </w:r>
    </w:p>
    <w:p w:rsidR="00B91D87" w:rsidRDefault="006C241A">
      <w:pPr>
        <w:spacing w:after="0" w:line="240" w:lineRule="auto"/>
      </w:pPr>
      <w:r>
        <w:rPr>
          <w:b/>
        </w:rPr>
        <w:t>Teacher’s Report</w:t>
      </w:r>
      <w:r>
        <w:t xml:space="preserve"> by Jon </w:t>
      </w:r>
      <w:proofErr w:type="spellStart"/>
      <w:r>
        <w:t>Smerecky</w:t>
      </w:r>
      <w:proofErr w:type="spellEnd"/>
    </w:p>
    <w:p w:rsidR="00B91D87" w:rsidRDefault="006C241A">
      <w:pPr>
        <w:spacing w:after="0" w:line="240" w:lineRule="auto"/>
      </w:pPr>
      <w:r>
        <w:t xml:space="preserve">     </w:t>
      </w:r>
      <w:hyperlink r:id="rId4">
        <w:r>
          <w:rPr>
            <w:color w:val="1155CC"/>
            <w:u w:val="single"/>
          </w:rPr>
          <w:t>See sheet</w:t>
        </w:r>
      </w:hyperlink>
      <w:r>
        <w:t>-including u</w:t>
      </w:r>
      <w:r>
        <w:t>pdates on the Music Department, past activities (MLK day of Service at HMS and Student Council providing service to The Overbrook Education Center), and future activities (Annie, and Potter Cup).</w:t>
      </w:r>
    </w:p>
    <w:p w:rsidR="00B91D87" w:rsidRDefault="006C241A">
      <w:pPr>
        <w:spacing w:after="0" w:line="240" w:lineRule="auto"/>
        <w:rPr>
          <w:b/>
        </w:rPr>
      </w:pPr>
      <w:r>
        <w:rPr>
          <w:b/>
        </w:rPr>
        <w:t>Ongoing Business</w:t>
      </w:r>
    </w:p>
    <w:p w:rsidR="00B91D87" w:rsidRDefault="006C241A">
      <w:pPr>
        <w:spacing w:after="0" w:line="240" w:lineRule="auto"/>
      </w:pPr>
      <w:r>
        <w:t xml:space="preserve">     -Giant A+ Rewards-as of January 15, HM</w:t>
      </w:r>
      <w:r>
        <w:t>S received a total of $1,425-all of which goes directly to the school and HMS clubs.  This fundraiser continues until March 6.  Keep shopping at Giant!!</w:t>
      </w:r>
    </w:p>
    <w:p w:rsidR="00B91D87" w:rsidRDefault="006C241A">
      <w:pPr>
        <w:spacing w:after="0" w:line="240" w:lineRule="auto"/>
        <w:rPr>
          <w:b/>
        </w:rPr>
      </w:pPr>
      <w:r>
        <w:rPr>
          <w:b/>
        </w:rPr>
        <w:t>New Business</w:t>
      </w:r>
    </w:p>
    <w:p w:rsidR="00B91D87" w:rsidRDefault="006C241A">
      <w:pPr>
        <w:spacing w:after="0" w:line="240" w:lineRule="auto"/>
      </w:pPr>
      <w:r>
        <w:t xml:space="preserve">     -Dinner and a Show-Talks are underway to have local restaurants sell food at the HMS </w:t>
      </w:r>
      <w:r>
        <w:t xml:space="preserve">Cafeteria prior to the Friday night showing of Annie. (Contact Michele </w:t>
      </w:r>
      <w:proofErr w:type="spellStart"/>
      <w:r>
        <w:t>Moresco</w:t>
      </w:r>
      <w:proofErr w:type="spellEnd"/>
      <w:r>
        <w:t>)</w:t>
      </w:r>
    </w:p>
    <w:p w:rsidR="00B91D87" w:rsidRDefault="006C241A">
      <w:pPr>
        <w:spacing w:after="0" w:line="240" w:lineRule="auto"/>
      </w:pPr>
      <w:r>
        <w:t xml:space="preserve">     -Food Truck Event-HMS will have the food trucks back on Friday March 16.</w:t>
      </w:r>
    </w:p>
    <w:p w:rsidR="00B91D87" w:rsidRDefault="006C241A">
      <w:pPr>
        <w:spacing w:after="0" w:line="240" w:lineRule="auto"/>
      </w:pPr>
      <w:r>
        <w:t xml:space="preserve">     -Staff Appreciation Lunch-more to follow in April or May.</w:t>
      </w:r>
    </w:p>
    <w:p w:rsidR="00B91D87" w:rsidRDefault="006C241A">
      <w:pPr>
        <w:spacing w:after="0" w:line="240" w:lineRule="auto"/>
      </w:pPr>
      <w:r>
        <w:t xml:space="preserve">     -Nominations for 2018-19 PTO o</w:t>
      </w:r>
      <w:r>
        <w:t>fficers.  Please have nominations in by March meeting.  PTO officers needed are:  Corresponding Secretary, Treasurer, Vice President or Co-president. We will vote on new officers at April’s PTO meeting.</w:t>
      </w:r>
    </w:p>
    <w:p w:rsidR="00B91D87" w:rsidRDefault="006C241A">
      <w:pPr>
        <w:spacing w:after="0" w:line="240" w:lineRule="auto"/>
      </w:pPr>
      <w:r>
        <w:t xml:space="preserve">     -HHS BLAST Fundraiser – HHS is selling Stocks ca</w:t>
      </w:r>
      <w:r>
        <w:t xml:space="preserve">kes to support the BLAST/After Prom party.  </w:t>
      </w:r>
    </w:p>
    <w:p w:rsidR="00B91D87" w:rsidRDefault="006C241A">
      <w:pPr>
        <w:spacing w:after="0" w:line="240" w:lineRule="auto"/>
      </w:pPr>
      <w:r>
        <w:rPr>
          <w:b/>
        </w:rPr>
        <w:t xml:space="preserve">IDC report </w:t>
      </w:r>
      <w:r>
        <w:t xml:space="preserve">by </w:t>
      </w:r>
      <w:proofErr w:type="spellStart"/>
      <w:r>
        <w:t>Vaishali</w:t>
      </w:r>
      <w:proofErr w:type="spellEnd"/>
      <w:r>
        <w:t xml:space="preserve"> </w:t>
      </w:r>
      <w:proofErr w:type="spellStart"/>
      <w:r>
        <w:t>Vora</w:t>
      </w:r>
      <w:proofErr w:type="spellEnd"/>
      <w:r>
        <w:t xml:space="preserve"> and Betsy </w:t>
      </w:r>
      <w:proofErr w:type="spellStart"/>
      <w:r>
        <w:t>McElreavey</w:t>
      </w:r>
      <w:proofErr w:type="spellEnd"/>
      <w:r>
        <w:t>.</w:t>
      </w:r>
    </w:p>
    <w:p w:rsidR="00B91D87" w:rsidRDefault="006C241A">
      <w:pPr>
        <w:spacing w:after="0" w:line="240" w:lineRule="auto"/>
      </w:pPr>
      <w:r>
        <w:t xml:space="preserve">     -Anna Deacon is Haverford School Districts Public Relations/communications representative.  Her responsibilities include the school website, press issues, I</w:t>
      </w:r>
      <w:r>
        <w:t xml:space="preserve">T, social media (Twitter), taping of the board meetings, etc. </w:t>
      </w:r>
    </w:p>
    <w:p w:rsidR="00B91D87" w:rsidRDefault="006C241A">
      <w:pPr>
        <w:spacing w:after="0" w:line="240" w:lineRule="auto"/>
      </w:pPr>
      <w:r>
        <w:t xml:space="preserve">     -Future topics of the IDC meetings will be the school board, district solicitor, inclusivity/cultural sensitivity, and facilities. </w:t>
      </w:r>
    </w:p>
    <w:p w:rsidR="00B91D87" w:rsidRDefault="006C241A">
      <w:pPr>
        <w:spacing w:after="0" w:line="240" w:lineRule="auto"/>
      </w:pPr>
      <w:r>
        <w:rPr>
          <w:b/>
        </w:rPr>
        <w:t>School Board Report</w:t>
      </w:r>
      <w:r>
        <w:t xml:space="preserve"> by Stacy Collins. </w:t>
      </w:r>
    </w:p>
    <w:p w:rsidR="00B91D87" w:rsidRDefault="006C241A">
      <w:pPr>
        <w:spacing w:after="0" w:line="240" w:lineRule="auto"/>
      </w:pPr>
      <w:r>
        <w:t xml:space="preserve">     - Next schoo</w:t>
      </w:r>
      <w:r>
        <w:t>l board meeting will be Thursday Jan 18. During this meeting, 5 new prospective members will speak- and then will be voted on.   Larry Feinberg is the new School Board President.  Thank you to the crossing guards during our nasty winter weather. School Boa</w:t>
      </w:r>
      <w:r>
        <w:t xml:space="preserve">rd is to consider remodeling (17 million) or rebuilding (32 million) Linwood Elementary School.  </w:t>
      </w:r>
    </w:p>
    <w:p w:rsidR="00B91D87" w:rsidRDefault="006C241A">
      <w:pPr>
        <w:spacing w:after="0" w:line="240" w:lineRule="auto"/>
      </w:pPr>
      <w:r>
        <w:rPr>
          <w:b/>
        </w:rPr>
        <w:t>Principal’s Report</w:t>
      </w:r>
      <w:r>
        <w:t xml:space="preserve"> by Dan Horan. </w:t>
      </w:r>
      <w:hyperlink r:id="rId5">
        <w:r>
          <w:rPr>
            <w:color w:val="1155CC"/>
            <w:u w:val="single"/>
          </w:rPr>
          <w:t>See sheet for full repo</w:t>
        </w:r>
        <w:r>
          <w:rPr>
            <w:color w:val="1155CC"/>
            <w:u w:val="single"/>
          </w:rPr>
          <w:t>rt</w:t>
        </w:r>
      </w:hyperlink>
      <w:r>
        <w:t xml:space="preserve">. </w:t>
      </w:r>
    </w:p>
    <w:p w:rsidR="00B91D87" w:rsidRDefault="006C241A">
      <w:pPr>
        <w:spacing w:after="0" w:line="240" w:lineRule="auto"/>
      </w:pPr>
      <w:r>
        <w:t xml:space="preserve">     -Including new school board members, MLK day of service, and new school clubs.</w:t>
      </w:r>
    </w:p>
    <w:p w:rsidR="00B91D87" w:rsidRDefault="006C241A">
      <w:pPr>
        <w:spacing w:after="0" w:line="240" w:lineRule="auto"/>
      </w:pPr>
      <w:r>
        <w:t>Wellness Inclusivity recap-next wellness day will be mental health-“Minding your Mind”.</w:t>
      </w:r>
    </w:p>
    <w:p w:rsidR="00B91D87" w:rsidRDefault="006C241A">
      <w:pPr>
        <w:spacing w:after="0" w:line="240" w:lineRule="auto"/>
      </w:pPr>
      <w:r>
        <w:t>Upcoming events-</w:t>
      </w:r>
    </w:p>
    <w:p w:rsidR="00B91D87" w:rsidRDefault="006C241A">
      <w:pPr>
        <w:spacing w:after="0" w:line="240" w:lineRule="auto"/>
      </w:pPr>
      <w:bookmarkStart w:id="1" w:name="_gjdgxs" w:colFirst="0" w:colLast="0"/>
      <w:bookmarkEnd w:id="1"/>
      <w:r>
        <w:t>7</w:t>
      </w:r>
      <w:r>
        <w:rPr>
          <w:vertAlign w:val="superscript"/>
        </w:rPr>
        <w:t>th</w:t>
      </w:r>
      <w:r>
        <w:t xml:space="preserve"> &amp; 8</w:t>
      </w:r>
      <w:r>
        <w:rPr>
          <w:vertAlign w:val="superscript"/>
        </w:rPr>
        <w:t>th</w:t>
      </w:r>
      <w:r>
        <w:t xml:space="preserve"> grade choral performance Thursday January 24 at 7pm</w:t>
      </w:r>
    </w:p>
    <w:p w:rsidR="00B91D87" w:rsidRDefault="006C241A">
      <w:pPr>
        <w:spacing w:after="0" w:line="240" w:lineRule="auto"/>
      </w:pPr>
      <w:r>
        <w:t>Midpoint of 2017-18 school year is Friday January 26</w:t>
      </w:r>
    </w:p>
    <w:p w:rsidR="00B91D87" w:rsidRDefault="006C241A">
      <w:pPr>
        <w:spacing w:after="0" w:line="240" w:lineRule="auto"/>
      </w:pPr>
      <w:r>
        <w:t xml:space="preserve">Potter Cup Friday January 26 at </w:t>
      </w:r>
      <w:proofErr w:type="spellStart"/>
      <w:r>
        <w:t>Marple</w:t>
      </w:r>
      <w:proofErr w:type="spellEnd"/>
      <w:r>
        <w:t xml:space="preserve"> Newtown Middle School</w:t>
      </w:r>
    </w:p>
    <w:p w:rsidR="00B91D87" w:rsidRDefault="006C241A">
      <w:pPr>
        <w:spacing w:after="0" w:line="240" w:lineRule="auto"/>
      </w:pPr>
      <w:r>
        <w:t>Science Olympiad team competition at Garnet Valley Saturday January 27</w:t>
      </w:r>
    </w:p>
    <w:p w:rsidR="00B91D87" w:rsidRDefault="006C241A">
      <w:pPr>
        <w:spacing w:after="0" w:line="240" w:lineRule="auto"/>
      </w:pPr>
      <w:r>
        <w:t>Course selection night presentation at HHS Wednesday January 31 6:30pm.</w:t>
      </w:r>
    </w:p>
    <w:p w:rsidR="00B91D87" w:rsidRDefault="006C241A">
      <w:pPr>
        <w:spacing w:after="0" w:line="240" w:lineRule="auto"/>
      </w:pPr>
      <w:r>
        <w:t>Meeting closed at 8:30pm</w:t>
      </w:r>
    </w:p>
    <w:sectPr w:rsidR="00B91D87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87"/>
    <w:rsid w:val="006C241A"/>
    <w:rsid w:val="00B9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57F0C5E-C6DD-6B49-8795-A1888D8C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qYUYiiKMDktv7QUSwIdyGqHh-3br8zx8/view?usp=sharing" TargetMode="External"/><Relationship Id="rId4" Type="http://schemas.openxmlformats.org/officeDocument/2006/relationships/hyperlink" Target="https://drive.google.com/file/d/1bW-oY_wZrd6ZBBLxAIpLGz2pYujTbBqC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Mrkich, Shannon</cp:lastModifiedBy>
  <cp:revision>2</cp:revision>
  <dcterms:created xsi:type="dcterms:W3CDTF">2018-04-04T00:13:00Z</dcterms:created>
  <dcterms:modified xsi:type="dcterms:W3CDTF">2018-04-04T00:13:00Z</dcterms:modified>
</cp:coreProperties>
</file>