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6A" w:rsidRDefault="00C05A69">
      <w:pPr>
        <w:jc w:val="center"/>
        <w:rPr>
          <w:b/>
        </w:rPr>
      </w:pPr>
      <w:bookmarkStart w:id="0" w:name="_GoBack"/>
      <w:bookmarkEnd w:id="0"/>
      <w:r>
        <w:rPr>
          <w:b/>
        </w:rPr>
        <w:t>Haverford Middle School PTO Meeting</w:t>
      </w:r>
    </w:p>
    <w:p w:rsidR="00C5506A" w:rsidRDefault="00C05A69">
      <w:pPr>
        <w:jc w:val="center"/>
      </w:pPr>
      <w:r>
        <w:t>Tuesday February 13, 2018, called to order at 7pm.</w:t>
      </w:r>
    </w:p>
    <w:p w:rsidR="00C5506A" w:rsidRDefault="00C05A69">
      <w:r>
        <w:t xml:space="preserve">Board members in attendance: Sarah Maxwell, Carol Buehler, Jennifer </w:t>
      </w:r>
      <w:proofErr w:type="spellStart"/>
      <w:r>
        <w:t>McNicholas</w:t>
      </w:r>
      <w:proofErr w:type="spellEnd"/>
    </w:p>
    <w:p w:rsidR="00C5506A" w:rsidRDefault="00C05A69">
      <w:r>
        <w:rPr>
          <w:b/>
        </w:rPr>
        <w:t>Treasurer’s Report</w:t>
      </w:r>
      <w:r>
        <w:t xml:space="preserve"> by Carol Buehler-see attached HMS PTO Budget sheet dated July 1, 2017-February 2018 for full and updated account information.  Note-still collecting dues from parents, paid web fee for PTO page, and received $653.80 from Box Tops.</w:t>
      </w:r>
    </w:p>
    <w:p w:rsidR="00C5506A" w:rsidRDefault="00C05A69">
      <w:r>
        <w:rPr>
          <w:b/>
        </w:rPr>
        <w:t>Vice President’s Report</w:t>
      </w:r>
      <w:r>
        <w:t xml:space="preserve"> </w:t>
      </w:r>
      <w:r>
        <w:t>by Sarah Maxwell.  March PTO meeting will have guest speakers from the Haverford Township School Board.</w:t>
      </w:r>
    </w:p>
    <w:p w:rsidR="00C5506A" w:rsidRDefault="00C05A69">
      <w:r>
        <w:rPr>
          <w:b/>
        </w:rPr>
        <w:t>Teacher’s Report</w:t>
      </w:r>
      <w:r>
        <w:t xml:space="preserve"> by Jon </w:t>
      </w:r>
      <w:proofErr w:type="spellStart"/>
      <w:r>
        <w:t>Smerecky</w:t>
      </w:r>
      <w:proofErr w:type="spellEnd"/>
      <w:r>
        <w:t>-  Note -“Bringing Hope Home”, HMS play “Annie”, Dinner and a Show.   8</w:t>
      </w:r>
      <w:r>
        <w:rPr>
          <w:vertAlign w:val="superscript"/>
        </w:rPr>
        <w:t>th</w:t>
      </w:r>
      <w:r>
        <w:t xml:space="preserve"> Grade band students performed with the Delawar</w:t>
      </w:r>
      <w:r>
        <w:t>e County Band on February 9. Spring sports will have a meeting after school on February 22.</w:t>
      </w:r>
    </w:p>
    <w:p w:rsidR="00C5506A" w:rsidRDefault="00C05A69">
      <w:r>
        <w:rPr>
          <w:b/>
        </w:rPr>
        <w:t>Principal’s Report</w:t>
      </w:r>
      <w:r>
        <w:t xml:space="preserve"> by Dan Horan-  Note-Student Wellness day on Friday February 16, “Minding your Mind”. Information regarding the speakers can be found online at ww</w:t>
      </w:r>
      <w:r>
        <w:t>w.mindingyourmind.org</w:t>
      </w:r>
    </w:p>
    <w:p w:rsidR="00C5506A" w:rsidRDefault="00C05A69">
      <w:r>
        <w:t>-Course selection has begun this week for rising 9</w:t>
      </w:r>
      <w:r>
        <w:rPr>
          <w:vertAlign w:val="superscript"/>
        </w:rPr>
        <w:t>th</w:t>
      </w:r>
      <w:r>
        <w:t xml:space="preserve"> graders.</w:t>
      </w:r>
    </w:p>
    <w:p w:rsidR="00C5506A" w:rsidRDefault="00C05A69">
      <w:r>
        <w:t xml:space="preserve">-Staff is receiving ongoing training for inclusivity for all students and families. </w:t>
      </w:r>
    </w:p>
    <w:p w:rsidR="00C5506A" w:rsidRDefault="00C05A69">
      <w:r>
        <w:t>-Updates are being reviewed for next year’s Potter Cup to be held at HHS.</w:t>
      </w:r>
    </w:p>
    <w:p w:rsidR="00C5506A" w:rsidRDefault="00C05A69">
      <w:r>
        <w:t>-Vaping. Revi</w:t>
      </w:r>
      <w:r>
        <w:t>ew the attached sheet for links regarding vaping.</w:t>
      </w:r>
    </w:p>
    <w:p w:rsidR="00C5506A" w:rsidRDefault="00C05A69">
      <w:r>
        <w:t xml:space="preserve">-“Annie” Thursday Feb 22 through Sunday February 25, link on main page of website to buy tickets. </w:t>
      </w:r>
    </w:p>
    <w:p w:rsidR="00C5506A" w:rsidRDefault="00C05A69">
      <w:r>
        <w:t>-Competition math club qualified to participate in the Delaware County Math Counts Competition on Sat Febru</w:t>
      </w:r>
      <w:r>
        <w:t>ary 24.</w:t>
      </w:r>
    </w:p>
    <w:p w:rsidR="00C5506A" w:rsidRDefault="00C05A69">
      <w:r>
        <w:t>-Science Olympiad team will be competing at Regional Tournament on Wednesday February 28.</w:t>
      </w:r>
    </w:p>
    <w:p w:rsidR="00C5506A" w:rsidRDefault="00C05A69">
      <w:pPr>
        <w:rPr>
          <w:b/>
        </w:rPr>
      </w:pPr>
      <w:r>
        <w:rPr>
          <w:b/>
        </w:rPr>
        <w:t>Upcoming Events</w:t>
      </w:r>
    </w:p>
    <w:p w:rsidR="00C5506A" w:rsidRDefault="00C05A69">
      <w:r>
        <w:t xml:space="preserve">-Dinner and a Show, before “Annie”, held in HMS cafeteria, 530-730pm. Local restaurants will be selling food/dinner. All are welcome (even if </w:t>
      </w:r>
      <w:r>
        <w:t>you are not attending the play that night).</w:t>
      </w:r>
    </w:p>
    <w:p w:rsidR="00C5506A" w:rsidRDefault="00C05A69">
      <w:r>
        <w:t>-Food trucks will be selling lunch on Friday March 16. HMS has a half day.  8 trucks will be there.</w:t>
      </w:r>
    </w:p>
    <w:p w:rsidR="00C5506A" w:rsidRDefault="00C05A69">
      <w:r>
        <w:t>-Parent teacher conferences March 14-16.</w:t>
      </w:r>
    </w:p>
    <w:p w:rsidR="00C5506A" w:rsidRDefault="00C05A69">
      <w:bookmarkStart w:id="1" w:name="_gjdgxs" w:colFirst="0" w:colLast="0"/>
      <w:bookmarkEnd w:id="1"/>
      <w:r>
        <w:t>-Nomination information for the 6</w:t>
      </w:r>
      <w:r>
        <w:rPr>
          <w:vertAlign w:val="superscript"/>
        </w:rPr>
        <w:t>th</w:t>
      </w:r>
      <w:r>
        <w:t xml:space="preserve"> Annual Making a Difference award ce</w:t>
      </w:r>
      <w:r>
        <w:t xml:space="preserve">remony.  Nominations must be submitted via online link see attached form. Deadline to nominate is Wed Feb 27.  It is sponsored by Delaware County’s right to education local task force, </w:t>
      </w:r>
      <w:hyperlink r:id="rId4">
        <w:r>
          <w:rPr>
            <w:color w:val="0563C1"/>
            <w:u w:val="single"/>
          </w:rPr>
          <w:t>www.delcorightt</w:t>
        </w:r>
        <w:r>
          <w:rPr>
            <w:color w:val="0563C1"/>
            <w:u w:val="single"/>
          </w:rPr>
          <w:t>oeducation.com</w:t>
        </w:r>
      </w:hyperlink>
      <w:r>
        <w:t>.</w:t>
      </w:r>
    </w:p>
    <w:p w:rsidR="00C5506A" w:rsidRDefault="00C05A69">
      <w:r>
        <w:rPr>
          <w:b/>
        </w:rPr>
        <w:t>IDC Report</w:t>
      </w:r>
      <w:r>
        <w:t xml:space="preserve"> by Betsy </w:t>
      </w:r>
      <w:proofErr w:type="spellStart"/>
      <w:r>
        <w:t>McElreavy</w:t>
      </w:r>
      <w:proofErr w:type="spellEnd"/>
      <w:r>
        <w:t xml:space="preserve"> -Larry Feinberg and Dr. Kim Allen Stock introduced 5 new board members and reviewed how money is spent.</w:t>
      </w:r>
    </w:p>
    <w:p w:rsidR="00C5506A" w:rsidRDefault="00C05A69">
      <w:r>
        <w:t>Next PTO meeting Tuesday March 13 at 7pm.  Meeting concluded at 8pm.</w:t>
      </w:r>
    </w:p>
    <w:sectPr w:rsidR="00C550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6A"/>
    <w:rsid w:val="00C05A69"/>
    <w:rsid w:val="00C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7F0C5E-C6DD-6B49-8795-A1888D8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corighttoedu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Mrkich, Shannon</cp:lastModifiedBy>
  <cp:revision>2</cp:revision>
  <dcterms:created xsi:type="dcterms:W3CDTF">2018-04-04T00:14:00Z</dcterms:created>
  <dcterms:modified xsi:type="dcterms:W3CDTF">2018-04-04T00:14:00Z</dcterms:modified>
</cp:coreProperties>
</file>